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A9" w:rsidRPr="00954402" w:rsidRDefault="000555A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 </w:t>
      </w:r>
      <w:r w:rsidRPr="0095440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95440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54402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5440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555A9" w:rsidRPr="00954402" w:rsidRDefault="000555A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555A9" w:rsidRPr="00954402" w:rsidRDefault="000555A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r w:rsidRPr="00954402">
        <w:rPr>
          <w:rFonts w:ascii="Times New Roman" w:hAnsi="Times New Roman"/>
          <w:i/>
          <w:sz w:val="24"/>
          <w:szCs w:val="24"/>
          <w:highlight w:val="lightGray"/>
        </w:rPr>
        <w:t xml:space="preserve">     </w:t>
      </w:r>
      <w:proofErr w:type="spellStart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Anunţ</w:t>
      </w:r>
      <w:proofErr w:type="spellEnd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privind</w:t>
      </w:r>
      <w:proofErr w:type="spellEnd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>emiterea</w:t>
      </w:r>
      <w:proofErr w:type="spellEnd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actului</w:t>
      </w:r>
      <w:proofErr w:type="spellEnd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reglementare</w:t>
      </w:r>
      <w:proofErr w:type="spellEnd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actualizat</w:t>
      </w:r>
      <w:proofErr w:type="spellEnd"/>
    </w:p>
    <w:p w:rsidR="000555A9" w:rsidRDefault="000555A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>competentă</w:t>
      </w:r>
      <w:proofErr w:type="spellEnd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pentru</w:t>
      </w:r>
      <w:proofErr w:type="spellEnd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protecţia</w:t>
      </w:r>
      <w:proofErr w:type="spellEnd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>mediului</w:t>
      </w:r>
      <w:proofErr w:type="spellEnd"/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-  APM </w:t>
      </w:r>
      <w:smartTag w:uri="urn:schemas-microsoft-com:office:smarttags" w:element="City">
        <w:smartTag w:uri="urn:schemas-microsoft-com:office:smarttags" w:element="place">
          <w:r w:rsidRPr="00954402">
            <w:rPr>
              <w:rFonts w:ascii="Times New Roman" w:hAnsi="Times New Roman"/>
              <w:b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54402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)</w:t>
      </w:r>
    </w:p>
    <w:p w:rsidR="000555A9" w:rsidRPr="00C30CA7" w:rsidRDefault="000555A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555A9" w:rsidRPr="00C30CA7" w:rsidRDefault="000555A9" w:rsidP="00791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CA7">
        <w:rPr>
          <w:rFonts w:ascii="Times New Roman" w:hAnsi="Times New Roman"/>
          <w:sz w:val="24"/>
          <w:szCs w:val="24"/>
          <w:lang w:val="ro-RO"/>
        </w:rPr>
        <w:t xml:space="preserve">              </w:t>
      </w:r>
    </w:p>
    <w:p w:rsidR="000555A9" w:rsidRPr="00632B5C" w:rsidRDefault="000555A9" w:rsidP="00632B5C">
      <w:pPr>
        <w:pStyle w:val="Corp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  Constanta, </w:t>
      </w:r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anunţă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publicul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interesat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asupra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luării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632B5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  <w:u w:val="single"/>
        </w:rPr>
        <w:t>actualizarii</w:t>
      </w:r>
      <w:proofErr w:type="spellEnd"/>
      <w:r w:rsidRPr="00632B5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632B5C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632B5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632B5C">
        <w:rPr>
          <w:rFonts w:ascii="Times New Roman" w:hAnsi="Times New Roman"/>
          <w:sz w:val="24"/>
          <w:szCs w:val="24"/>
          <w:u w:val="single"/>
        </w:rPr>
        <w:t>etapei</w:t>
      </w:r>
      <w:proofErr w:type="spellEnd"/>
      <w:r w:rsidRPr="00632B5C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Pr="00632B5C">
        <w:rPr>
          <w:rFonts w:ascii="Times New Roman" w:hAnsi="Times New Roman"/>
          <w:sz w:val="24"/>
          <w:szCs w:val="24"/>
          <w:u w:val="single"/>
        </w:rPr>
        <w:t>încadrare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2B5C">
        <w:rPr>
          <w:rFonts w:ascii="Times New Roman" w:hAnsi="Times New Roman"/>
          <w:sz w:val="24"/>
          <w:szCs w:val="24"/>
        </w:rPr>
        <w:t>pentru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proiectul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: </w:t>
      </w:r>
      <w:r w:rsidRPr="00632B5C">
        <w:rPr>
          <w:rFonts w:ascii="Times New Roman" w:hAnsi="Times New Roman"/>
          <w:b/>
          <w:sz w:val="24"/>
          <w:szCs w:val="24"/>
        </w:rPr>
        <w:t>”NOD  RUTIER CUMPANA A4 (KM 16+700) - DN 39E” INCLUSIV RETELE DE UTILITATI DIN CULOARUL INVESTITIEI, LOCALITATEA CUMPANA, COMUNA CUMPANA, MUNICIPIUL CONSTANTA, JUDETUL CONSTANTA</w:t>
      </w:r>
      <w:r w:rsidRPr="00632B5C">
        <w:rPr>
          <w:rFonts w:ascii="Times New Roman" w:hAnsi="Times New Roman"/>
          <w:i/>
          <w:sz w:val="24"/>
          <w:szCs w:val="24"/>
        </w:rPr>
        <w:t xml:space="preserve">, </w:t>
      </w:r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Pr="00632B5C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632B5C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632B5C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632B5C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632B5C">
        <w:rPr>
          <w:rFonts w:ascii="Times New Roman" w:hAnsi="Times New Roman"/>
          <w:bCs/>
          <w:sz w:val="24"/>
          <w:szCs w:val="24"/>
        </w:rPr>
        <w:t xml:space="preserve"> Constanta, </w:t>
      </w:r>
      <w:proofErr w:type="spellStart"/>
      <w:r w:rsidRPr="00632B5C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632B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b/>
          <w:bCs/>
          <w:sz w:val="24"/>
          <w:szCs w:val="24"/>
        </w:rPr>
        <w:t>Cumpana</w:t>
      </w:r>
      <w:proofErr w:type="spellEnd"/>
      <w:r w:rsidRPr="00632B5C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Pr="00632B5C">
        <w:rPr>
          <w:rFonts w:ascii="Times New Roman" w:hAnsi="Times New Roman"/>
          <w:b/>
          <w:bCs/>
          <w:sz w:val="24"/>
          <w:szCs w:val="24"/>
        </w:rPr>
        <w:t>Cumpana</w:t>
      </w:r>
      <w:proofErr w:type="spellEnd"/>
      <w:r w:rsidRPr="00632B5C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632B5C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632B5C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632B5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32B5C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632B5C"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 w:rsidRPr="00632B5C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632B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bCs/>
          <w:sz w:val="24"/>
          <w:szCs w:val="24"/>
        </w:rPr>
        <w:t>emisa</w:t>
      </w:r>
      <w:proofErr w:type="spellEnd"/>
      <w:r w:rsidRPr="00632B5C">
        <w:rPr>
          <w:rFonts w:ascii="Times New Roman" w:hAnsi="Times New Roman"/>
          <w:bCs/>
          <w:sz w:val="24"/>
          <w:szCs w:val="24"/>
        </w:rPr>
        <w:t xml:space="preserve"> </w:t>
      </w:r>
      <w:r w:rsidRPr="00632B5C">
        <w:rPr>
          <w:rStyle w:val="ax1"/>
          <w:rFonts w:ascii="Times New Roman" w:hAnsi="Times New Roman"/>
          <w:b w:val="0"/>
          <w:sz w:val="24"/>
          <w:szCs w:val="24"/>
          <w:lang w:val="ro-RO"/>
        </w:rPr>
        <w:t xml:space="preserve">DECIZIA  ETAPEI  DE  ÎNCADRARE  nr. </w:t>
      </w:r>
      <w:r w:rsidRPr="00632B5C">
        <w:rPr>
          <w:rFonts w:ascii="Times New Roman" w:hAnsi="Times New Roman"/>
          <w:bCs/>
          <w:sz w:val="24"/>
          <w:szCs w:val="24"/>
        </w:rPr>
        <w:t>34</w:t>
      </w:r>
      <w:r w:rsidRPr="00632B5C">
        <w:rPr>
          <w:rFonts w:ascii="Times New Roman" w:hAnsi="Times New Roman"/>
          <w:sz w:val="24"/>
          <w:szCs w:val="24"/>
        </w:rPr>
        <w:t xml:space="preserve"> </w:t>
      </w:r>
      <w:r w:rsidRPr="00632B5C">
        <w:rPr>
          <w:rFonts w:ascii="Times New Roman" w:hAnsi="Times New Roman"/>
          <w:sz w:val="24"/>
          <w:szCs w:val="24"/>
          <w:lang w:val="ro-RO"/>
        </w:rPr>
        <w:t>din 31.01.2022 actualizata cu nr. 31/10.10.2022</w:t>
      </w:r>
      <w:r w:rsidRPr="00632B5C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632B5C">
        <w:rPr>
          <w:rFonts w:ascii="Times New Roman" w:hAnsi="Times New Roman"/>
          <w:sz w:val="24"/>
          <w:szCs w:val="24"/>
        </w:rPr>
        <w:t xml:space="preserve"> </w:t>
      </w:r>
      <w:r w:rsidRPr="00632B5C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632B5C">
        <w:rPr>
          <w:rFonts w:ascii="Times New Roman" w:hAnsi="Times New Roman"/>
          <w:i/>
          <w:sz w:val="24"/>
          <w:szCs w:val="24"/>
        </w:rPr>
        <w:t xml:space="preserve">  : </w:t>
      </w:r>
      <w:r w:rsidRPr="00632B5C">
        <w:rPr>
          <w:rFonts w:ascii="Times New Roman" w:hAnsi="Times New Roman"/>
          <w:b/>
          <w:sz w:val="24"/>
          <w:szCs w:val="24"/>
        </w:rPr>
        <w:t xml:space="preserve">COMPANIA  NATIONALA  DE  ADMINISTRARE A  INFRASTRUCTURII  RUTIERE  S.A.  </w:t>
      </w:r>
      <w:r w:rsidRPr="00632B5C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:rsidR="000555A9" w:rsidRPr="00632B5C" w:rsidRDefault="000555A9" w:rsidP="00F31C88">
      <w:pPr>
        <w:pStyle w:val="Corptext2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555A9" w:rsidRPr="00632B5C" w:rsidRDefault="000555A9" w:rsidP="0063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B5C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632B5C">
        <w:rPr>
          <w:rFonts w:ascii="Times New Roman" w:hAnsi="Times New Roman"/>
          <w:sz w:val="24"/>
          <w:szCs w:val="24"/>
        </w:rPr>
        <w:t>Decizia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autorităţii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2B5C">
        <w:rPr>
          <w:rFonts w:ascii="Times New Roman" w:hAnsi="Times New Roman"/>
          <w:sz w:val="24"/>
          <w:szCs w:val="24"/>
        </w:rPr>
        <w:t>mediu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2B5C">
        <w:rPr>
          <w:rFonts w:ascii="Times New Roman" w:hAnsi="Times New Roman"/>
          <w:sz w:val="24"/>
          <w:szCs w:val="24"/>
        </w:rPr>
        <w:t>precum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şi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informaţiile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relevante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pentru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luarea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deciziei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32B5C">
        <w:rPr>
          <w:rFonts w:ascii="Times New Roman" w:hAnsi="Times New Roman"/>
          <w:sz w:val="24"/>
          <w:szCs w:val="24"/>
        </w:rPr>
        <w:t>consultate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2B5C">
        <w:rPr>
          <w:rFonts w:ascii="Times New Roman" w:hAnsi="Times New Roman"/>
          <w:sz w:val="24"/>
          <w:szCs w:val="24"/>
        </w:rPr>
        <w:t>sediul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Agentiei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pentru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Protectia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Mediului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Constanța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şi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2B5C">
        <w:rPr>
          <w:rFonts w:ascii="Times New Roman" w:hAnsi="Times New Roman"/>
          <w:sz w:val="24"/>
          <w:szCs w:val="24"/>
        </w:rPr>
        <w:t>sediul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 </w:t>
      </w:r>
      <w:r w:rsidRPr="00632B5C">
        <w:rPr>
          <w:rFonts w:ascii="Times New Roman" w:hAnsi="Times New Roman"/>
          <w:b/>
          <w:sz w:val="24"/>
          <w:szCs w:val="24"/>
        </w:rPr>
        <w:t>COMPANI</w:t>
      </w:r>
      <w:r>
        <w:rPr>
          <w:rFonts w:ascii="Times New Roman" w:hAnsi="Times New Roman"/>
          <w:b/>
          <w:sz w:val="24"/>
          <w:szCs w:val="24"/>
        </w:rPr>
        <w:t>EI</w:t>
      </w:r>
      <w:r w:rsidRPr="00632B5C">
        <w:rPr>
          <w:rFonts w:ascii="Times New Roman" w:hAnsi="Times New Roman"/>
          <w:b/>
          <w:sz w:val="24"/>
          <w:szCs w:val="24"/>
        </w:rPr>
        <w:t xml:space="preserve">  NATIONAL</w:t>
      </w:r>
      <w:r>
        <w:rPr>
          <w:rFonts w:ascii="Times New Roman" w:hAnsi="Times New Roman"/>
          <w:b/>
          <w:sz w:val="24"/>
          <w:szCs w:val="24"/>
        </w:rPr>
        <w:t>E</w:t>
      </w:r>
      <w:r w:rsidRPr="00632B5C">
        <w:rPr>
          <w:rFonts w:ascii="Times New Roman" w:hAnsi="Times New Roman"/>
          <w:b/>
          <w:sz w:val="24"/>
          <w:szCs w:val="24"/>
        </w:rPr>
        <w:t xml:space="preserve">  DE  ADMINISTRARE A  INFRASTRUCTURII  RUTIERE  S.A.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32B5C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632B5C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632B5C">
        <w:rPr>
          <w:rFonts w:ascii="Times New Roman" w:hAnsi="Times New Roman"/>
          <w:i/>
          <w:sz w:val="24"/>
          <w:szCs w:val="24"/>
        </w:rPr>
        <w:t xml:space="preserve"> in</w:t>
      </w:r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632B5C">
        <w:rPr>
          <w:rFonts w:ascii="Times New Roman" w:hAnsi="Times New Roman"/>
          <w:i/>
          <w:sz w:val="24"/>
          <w:szCs w:val="24"/>
        </w:rPr>
        <w:t xml:space="preserve"> Bucuresti, b-</w:t>
      </w:r>
      <w:proofErr w:type="spellStart"/>
      <w:r w:rsidRPr="00632B5C">
        <w:rPr>
          <w:rFonts w:ascii="Times New Roman" w:hAnsi="Times New Roman"/>
          <w:i/>
          <w:sz w:val="24"/>
          <w:szCs w:val="24"/>
        </w:rPr>
        <w:t>dul</w:t>
      </w:r>
      <w:proofErr w:type="spellEnd"/>
      <w:r w:rsidRPr="00632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i/>
          <w:sz w:val="24"/>
          <w:szCs w:val="24"/>
        </w:rPr>
        <w:t>Dinicu</w:t>
      </w:r>
      <w:proofErr w:type="spellEnd"/>
      <w:r w:rsidRPr="00632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i/>
          <w:sz w:val="24"/>
          <w:szCs w:val="24"/>
        </w:rPr>
        <w:t>Golescu</w:t>
      </w:r>
      <w:proofErr w:type="spellEnd"/>
      <w:r w:rsidRPr="00632B5C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632B5C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632B5C">
        <w:rPr>
          <w:rFonts w:ascii="Times New Roman" w:hAnsi="Times New Roman"/>
          <w:i/>
          <w:sz w:val="24"/>
          <w:szCs w:val="24"/>
        </w:rPr>
        <w:t>. 38</w:t>
      </w:r>
      <w:r w:rsidRPr="00632B5C">
        <w:rPr>
          <w:rFonts w:ascii="Times New Roman" w:hAnsi="Times New Roman"/>
          <w:sz w:val="24"/>
          <w:szCs w:val="24"/>
        </w:rPr>
        <w:t xml:space="preserve"> , </w:t>
      </w:r>
      <w:r w:rsidRPr="00632B5C">
        <w:rPr>
          <w:rFonts w:ascii="Times New Roman" w:hAnsi="Times New Roman"/>
          <w:i/>
          <w:sz w:val="24"/>
          <w:szCs w:val="24"/>
        </w:rPr>
        <w:t>sector 1,</w:t>
      </w:r>
      <w:r w:rsidRPr="00632B5C">
        <w:rPr>
          <w:rFonts w:ascii="Times New Roman" w:hAnsi="Times New Roman"/>
          <w:sz w:val="24"/>
          <w:szCs w:val="24"/>
        </w:rPr>
        <w:t xml:space="preserve"> </w:t>
      </w:r>
      <w:r w:rsidRPr="00632B5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32B5C">
        <w:rPr>
          <w:rFonts w:ascii="Times New Roman" w:hAnsi="Times New Roman"/>
          <w:b/>
          <w:sz w:val="24"/>
          <w:szCs w:val="24"/>
        </w:rPr>
        <w:t xml:space="preserve"> </w:t>
      </w:r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în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zilele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2B5C">
        <w:rPr>
          <w:rFonts w:ascii="Times New Roman" w:hAnsi="Times New Roman"/>
          <w:sz w:val="24"/>
          <w:szCs w:val="24"/>
        </w:rPr>
        <w:t>luni-joi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2B5C">
        <w:rPr>
          <w:rFonts w:ascii="Times New Roman" w:hAnsi="Times New Roman"/>
          <w:sz w:val="24"/>
          <w:szCs w:val="24"/>
        </w:rPr>
        <w:t>între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orele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8-16 </w:t>
      </w:r>
      <w:proofErr w:type="spellStart"/>
      <w:r w:rsidRPr="00632B5C">
        <w:rPr>
          <w:rFonts w:ascii="Times New Roman" w:hAnsi="Times New Roman"/>
          <w:sz w:val="24"/>
          <w:szCs w:val="24"/>
        </w:rPr>
        <w:t>și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vineri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între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orele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632B5C">
        <w:rPr>
          <w:rFonts w:ascii="Times New Roman" w:hAnsi="Times New Roman"/>
          <w:sz w:val="24"/>
          <w:szCs w:val="24"/>
        </w:rPr>
        <w:t>precum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şi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2B5C">
        <w:rPr>
          <w:rFonts w:ascii="Times New Roman" w:hAnsi="Times New Roman"/>
          <w:sz w:val="24"/>
          <w:szCs w:val="24"/>
        </w:rPr>
        <w:t>următoarea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adresă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de internet: </w:t>
      </w:r>
      <w:hyperlink r:id="rId5" w:history="1">
        <w:r w:rsidRPr="00632B5C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632B5C">
        <w:rPr>
          <w:rFonts w:ascii="Times New Roman" w:hAnsi="Times New Roman"/>
          <w:sz w:val="24"/>
          <w:szCs w:val="24"/>
        </w:rPr>
        <w:t xml:space="preserve">.  </w:t>
      </w:r>
    </w:p>
    <w:p w:rsidR="000555A9" w:rsidRPr="00632B5C" w:rsidRDefault="000555A9" w:rsidP="00632B5C">
      <w:pPr>
        <w:pStyle w:val="Corptext3"/>
        <w:spacing w:line="360" w:lineRule="auto"/>
        <w:jc w:val="both"/>
        <w:rPr>
          <w:sz w:val="24"/>
          <w:szCs w:val="24"/>
        </w:rPr>
      </w:pPr>
    </w:p>
    <w:p w:rsidR="000555A9" w:rsidRPr="00632B5C" w:rsidRDefault="000555A9" w:rsidP="00632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B5C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632B5C">
        <w:rPr>
          <w:rFonts w:ascii="Times New Roman" w:hAnsi="Times New Roman"/>
          <w:sz w:val="24"/>
          <w:szCs w:val="24"/>
        </w:rPr>
        <w:t>Observaţiile</w:t>
      </w:r>
      <w:proofErr w:type="spellEnd"/>
      <w:r w:rsidRPr="00632B5C">
        <w:rPr>
          <w:rFonts w:ascii="Times New Roman" w:hAnsi="Times New Roman"/>
          <w:sz w:val="24"/>
          <w:szCs w:val="24"/>
        </w:rPr>
        <w:t>/</w:t>
      </w:r>
      <w:proofErr w:type="spellStart"/>
      <w:r w:rsidRPr="00632B5C">
        <w:rPr>
          <w:rFonts w:ascii="Times New Roman" w:hAnsi="Times New Roman"/>
          <w:sz w:val="24"/>
          <w:szCs w:val="24"/>
        </w:rPr>
        <w:t>contestaţiile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publicului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32B5C">
        <w:rPr>
          <w:rFonts w:ascii="Times New Roman" w:hAnsi="Times New Roman"/>
          <w:sz w:val="24"/>
          <w:szCs w:val="24"/>
        </w:rPr>
        <w:t>primesc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2B5C">
        <w:rPr>
          <w:rFonts w:ascii="Times New Roman" w:hAnsi="Times New Roman"/>
          <w:sz w:val="24"/>
          <w:szCs w:val="24"/>
        </w:rPr>
        <w:t>sediul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  Constanta din</w:t>
      </w:r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632B5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32B5C">
        <w:rPr>
          <w:rFonts w:ascii="Times New Roman" w:hAnsi="Times New Roman"/>
          <w:b/>
          <w:sz w:val="24"/>
          <w:szCs w:val="24"/>
        </w:rPr>
        <w:t xml:space="preserve"> Constanta</w:t>
      </w:r>
      <w:r w:rsidRPr="00632B5C">
        <w:rPr>
          <w:rFonts w:ascii="Times New Roman" w:hAnsi="Times New Roman"/>
          <w:sz w:val="24"/>
          <w:szCs w:val="24"/>
        </w:rPr>
        <w:t>, (</w:t>
      </w:r>
      <w:proofErr w:type="spellStart"/>
      <w:r w:rsidRPr="00632B5C">
        <w:rPr>
          <w:rFonts w:ascii="Times New Roman" w:hAnsi="Times New Roman"/>
          <w:sz w:val="24"/>
          <w:szCs w:val="24"/>
        </w:rPr>
        <w:t>în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5C">
        <w:rPr>
          <w:rFonts w:ascii="Times New Roman" w:hAnsi="Times New Roman"/>
          <w:sz w:val="24"/>
          <w:szCs w:val="24"/>
        </w:rPr>
        <w:t>termen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632B5C">
        <w:rPr>
          <w:rFonts w:ascii="Times New Roman" w:hAnsi="Times New Roman"/>
          <w:sz w:val="24"/>
          <w:szCs w:val="24"/>
        </w:rPr>
        <w:t>zile</w:t>
      </w:r>
      <w:proofErr w:type="spellEnd"/>
      <w:r w:rsidRPr="00632B5C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32B5C">
        <w:rPr>
          <w:rFonts w:ascii="Times New Roman" w:hAnsi="Times New Roman"/>
          <w:sz w:val="24"/>
          <w:szCs w:val="24"/>
        </w:rPr>
        <w:t>afişare</w:t>
      </w:r>
      <w:proofErr w:type="spellEnd"/>
      <w:r w:rsidRPr="00632B5C">
        <w:rPr>
          <w:rFonts w:ascii="Times New Roman" w:hAnsi="Times New Roman"/>
          <w:sz w:val="24"/>
          <w:szCs w:val="24"/>
        </w:rPr>
        <w:t>.</w:t>
      </w:r>
    </w:p>
    <w:p w:rsidR="000555A9" w:rsidRPr="00632B5C" w:rsidRDefault="000555A9" w:rsidP="00632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55A9" w:rsidRPr="00632B5C" w:rsidRDefault="000555A9" w:rsidP="006C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2B5C">
        <w:rPr>
          <w:rFonts w:ascii="Times New Roman" w:hAnsi="Times New Roman"/>
          <w:color w:val="FF0000"/>
          <w:sz w:val="24"/>
          <w:szCs w:val="24"/>
        </w:rPr>
        <w:t xml:space="preserve">    </w:t>
      </w:r>
      <w:bookmarkStart w:id="0" w:name="_GoBack"/>
      <w:bookmarkEnd w:id="0"/>
    </w:p>
    <w:p w:rsidR="000555A9" w:rsidRPr="00954402" w:rsidRDefault="000555A9" w:rsidP="006C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40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954402">
        <w:rPr>
          <w:rFonts w:ascii="Times New Roman" w:hAnsi="Times New Roman"/>
          <w:sz w:val="24"/>
          <w:szCs w:val="24"/>
        </w:rPr>
        <w:t>afişării</w:t>
      </w:r>
      <w:proofErr w:type="spellEnd"/>
      <w:r w:rsidRPr="00954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402">
        <w:rPr>
          <w:rFonts w:ascii="Times New Roman" w:hAnsi="Times New Roman"/>
          <w:sz w:val="24"/>
          <w:szCs w:val="24"/>
        </w:rPr>
        <w:t>anunţului</w:t>
      </w:r>
      <w:proofErr w:type="spellEnd"/>
      <w:r w:rsidRPr="00954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402">
        <w:rPr>
          <w:rFonts w:ascii="Times New Roman" w:hAnsi="Times New Roman"/>
          <w:sz w:val="24"/>
          <w:szCs w:val="24"/>
        </w:rPr>
        <w:t>pe</w:t>
      </w:r>
      <w:proofErr w:type="spellEnd"/>
      <w:r w:rsidRPr="009544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4402">
        <w:rPr>
          <w:rFonts w:ascii="Times New Roman" w:hAnsi="Times New Roman"/>
          <w:sz w:val="24"/>
          <w:szCs w:val="24"/>
        </w:rPr>
        <w:t>site :</w:t>
      </w:r>
      <w:proofErr w:type="gramEnd"/>
      <w:r w:rsidRPr="00954402">
        <w:rPr>
          <w:rFonts w:ascii="Times New Roman" w:hAnsi="Times New Roman"/>
          <w:sz w:val="24"/>
          <w:szCs w:val="24"/>
        </w:rPr>
        <w:t xml:space="preserve">  </w:t>
      </w:r>
      <w:r w:rsidR="00954402" w:rsidRPr="00954402">
        <w:rPr>
          <w:rFonts w:ascii="Times New Roman" w:hAnsi="Times New Roman"/>
          <w:sz w:val="24"/>
          <w:szCs w:val="24"/>
        </w:rPr>
        <w:t>10</w:t>
      </w:r>
      <w:r w:rsidRPr="00954402">
        <w:rPr>
          <w:rFonts w:ascii="Times New Roman" w:hAnsi="Times New Roman"/>
          <w:sz w:val="24"/>
          <w:szCs w:val="24"/>
        </w:rPr>
        <w:t>.04.2024</w:t>
      </w:r>
    </w:p>
    <w:p w:rsidR="000555A9" w:rsidRPr="00C30CA7" w:rsidRDefault="000555A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555A9" w:rsidRPr="00C30CA7" w:rsidRDefault="000555A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sectPr w:rsidR="000555A9" w:rsidRPr="00C30CA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555A9"/>
    <w:rsid w:val="000625AE"/>
    <w:rsid w:val="00067435"/>
    <w:rsid w:val="00073DBD"/>
    <w:rsid w:val="00074037"/>
    <w:rsid w:val="000A1056"/>
    <w:rsid w:val="000A59EC"/>
    <w:rsid w:val="000C038C"/>
    <w:rsid w:val="000C3522"/>
    <w:rsid w:val="000D345B"/>
    <w:rsid w:val="000D41EB"/>
    <w:rsid w:val="000F07CD"/>
    <w:rsid w:val="00110E82"/>
    <w:rsid w:val="00160677"/>
    <w:rsid w:val="00170EC0"/>
    <w:rsid w:val="001C1431"/>
    <w:rsid w:val="001C7293"/>
    <w:rsid w:val="001D263D"/>
    <w:rsid w:val="001F75E4"/>
    <w:rsid w:val="00204974"/>
    <w:rsid w:val="00207053"/>
    <w:rsid w:val="00225A9B"/>
    <w:rsid w:val="002465A0"/>
    <w:rsid w:val="00253D2A"/>
    <w:rsid w:val="00271C23"/>
    <w:rsid w:val="00283F5E"/>
    <w:rsid w:val="002871AB"/>
    <w:rsid w:val="00292381"/>
    <w:rsid w:val="002B02FB"/>
    <w:rsid w:val="002C3DB3"/>
    <w:rsid w:val="00307D15"/>
    <w:rsid w:val="00316CF5"/>
    <w:rsid w:val="00331EFA"/>
    <w:rsid w:val="00352CD4"/>
    <w:rsid w:val="00364F55"/>
    <w:rsid w:val="00390330"/>
    <w:rsid w:val="00392B9F"/>
    <w:rsid w:val="00394AFD"/>
    <w:rsid w:val="003A64E5"/>
    <w:rsid w:val="003C14FB"/>
    <w:rsid w:val="003D78B0"/>
    <w:rsid w:val="00404719"/>
    <w:rsid w:val="00410544"/>
    <w:rsid w:val="00440FAF"/>
    <w:rsid w:val="00465215"/>
    <w:rsid w:val="00483C26"/>
    <w:rsid w:val="00484EB8"/>
    <w:rsid w:val="004975EB"/>
    <w:rsid w:val="00497EA1"/>
    <w:rsid w:val="004A603C"/>
    <w:rsid w:val="004B5CBB"/>
    <w:rsid w:val="004C1B2E"/>
    <w:rsid w:val="004C2A7B"/>
    <w:rsid w:val="004E3C39"/>
    <w:rsid w:val="00510A91"/>
    <w:rsid w:val="005156EC"/>
    <w:rsid w:val="0054125B"/>
    <w:rsid w:val="00563C2C"/>
    <w:rsid w:val="00575B83"/>
    <w:rsid w:val="005A5041"/>
    <w:rsid w:val="005B498B"/>
    <w:rsid w:val="005C47E2"/>
    <w:rsid w:val="005F7171"/>
    <w:rsid w:val="00632B5C"/>
    <w:rsid w:val="0064088F"/>
    <w:rsid w:val="00642DDE"/>
    <w:rsid w:val="006552F3"/>
    <w:rsid w:val="00656B2D"/>
    <w:rsid w:val="006832B4"/>
    <w:rsid w:val="006A0D01"/>
    <w:rsid w:val="006A141B"/>
    <w:rsid w:val="006A180E"/>
    <w:rsid w:val="006A5174"/>
    <w:rsid w:val="006C2BE5"/>
    <w:rsid w:val="006C7CCD"/>
    <w:rsid w:val="006D78B2"/>
    <w:rsid w:val="00727704"/>
    <w:rsid w:val="00747312"/>
    <w:rsid w:val="00791EC3"/>
    <w:rsid w:val="007C78DC"/>
    <w:rsid w:val="007D3618"/>
    <w:rsid w:val="007D5F2D"/>
    <w:rsid w:val="007E762B"/>
    <w:rsid w:val="008008EE"/>
    <w:rsid w:val="00803A46"/>
    <w:rsid w:val="00804B21"/>
    <w:rsid w:val="00816605"/>
    <w:rsid w:val="008238DD"/>
    <w:rsid w:val="0083582B"/>
    <w:rsid w:val="00875C98"/>
    <w:rsid w:val="00877C17"/>
    <w:rsid w:val="0088004E"/>
    <w:rsid w:val="0088178A"/>
    <w:rsid w:val="008A5885"/>
    <w:rsid w:val="008A65AD"/>
    <w:rsid w:val="008F617F"/>
    <w:rsid w:val="009475A9"/>
    <w:rsid w:val="00954402"/>
    <w:rsid w:val="00976B69"/>
    <w:rsid w:val="009868EF"/>
    <w:rsid w:val="009A498F"/>
    <w:rsid w:val="009B0387"/>
    <w:rsid w:val="009B1CFA"/>
    <w:rsid w:val="009B32B0"/>
    <w:rsid w:val="00A3052D"/>
    <w:rsid w:val="00A37321"/>
    <w:rsid w:val="00A44340"/>
    <w:rsid w:val="00A62C42"/>
    <w:rsid w:val="00A778F7"/>
    <w:rsid w:val="00A917B0"/>
    <w:rsid w:val="00AC3D4F"/>
    <w:rsid w:val="00AC784E"/>
    <w:rsid w:val="00AE0A57"/>
    <w:rsid w:val="00AF0ED3"/>
    <w:rsid w:val="00AF1E40"/>
    <w:rsid w:val="00B131D4"/>
    <w:rsid w:val="00B64D70"/>
    <w:rsid w:val="00B678B3"/>
    <w:rsid w:val="00B826E4"/>
    <w:rsid w:val="00B90243"/>
    <w:rsid w:val="00BA033E"/>
    <w:rsid w:val="00BC66FF"/>
    <w:rsid w:val="00BF0C51"/>
    <w:rsid w:val="00BF6D5C"/>
    <w:rsid w:val="00C03901"/>
    <w:rsid w:val="00C118F8"/>
    <w:rsid w:val="00C16789"/>
    <w:rsid w:val="00C30CA7"/>
    <w:rsid w:val="00C6318B"/>
    <w:rsid w:val="00C7414F"/>
    <w:rsid w:val="00C74CF4"/>
    <w:rsid w:val="00C76D31"/>
    <w:rsid w:val="00C93DA1"/>
    <w:rsid w:val="00C97BC8"/>
    <w:rsid w:val="00CB6E4A"/>
    <w:rsid w:val="00CF4BA5"/>
    <w:rsid w:val="00D001D6"/>
    <w:rsid w:val="00D00571"/>
    <w:rsid w:val="00D06395"/>
    <w:rsid w:val="00D13A08"/>
    <w:rsid w:val="00D36809"/>
    <w:rsid w:val="00D735CB"/>
    <w:rsid w:val="00DB7C09"/>
    <w:rsid w:val="00DF7C78"/>
    <w:rsid w:val="00E3461D"/>
    <w:rsid w:val="00E757A5"/>
    <w:rsid w:val="00E8400D"/>
    <w:rsid w:val="00E86623"/>
    <w:rsid w:val="00EB6441"/>
    <w:rsid w:val="00EE7B35"/>
    <w:rsid w:val="00EF2DD9"/>
    <w:rsid w:val="00F222D5"/>
    <w:rsid w:val="00F2464B"/>
    <w:rsid w:val="00F31C88"/>
    <w:rsid w:val="00F533D0"/>
    <w:rsid w:val="00F63839"/>
    <w:rsid w:val="00F6591F"/>
    <w:rsid w:val="00F97068"/>
    <w:rsid w:val="00FA11A2"/>
    <w:rsid w:val="00FA3917"/>
    <w:rsid w:val="00FB01F7"/>
    <w:rsid w:val="00FC5084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B9D4500"/>
  <w15:docId w15:val="{30DD1E49-6EE4-4B4F-AFD6-D735F54B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semiHidden/>
    <w:locked/>
    <w:rsid w:val="0088178A"/>
    <w:rPr>
      <w:rFonts w:ascii="Calibri" w:hAnsi="Calibri"/>
      <w:sz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rsid w:val="0088178A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AE0A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Otilia Ispas</cp:lastModifiedBy>
  <cp:revision>17</cp:revision>
  <dcterms:created xsi:type="dcterms:W3CDTF">2023-07-05T11:16:00Z</dcterms:created>
  <dcterms:modified xsi:type="dcterms:W3CDTF">2024-04-10T06:15:00Z</dcterms:modified>
</cp:coreProperties>
</file>